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E3815">
      <w:pPr>
        <w:rPr>
          <w:rFonts w:ascii="黑体" w:hAnsi="黑体" w:eastAsia="黑体" w:cs="黑体"/>
          <w:sz w:val="32"/>
          <w:szCs w:val="32"/>
        </w:rPr>
      </w:pPr>
      <w:r>
        <w:rPr>
          <w:rFonts w:hint="eastAsia" w:ascii="黑体" w:hAnsi="黑体" w:eastAsia="黑体" w:cs="黑体"/>
          <w:sz w:val="32"/>
          <w:szCs w:val="32"/>
        </w:rPr>
        <w:t>附件1</w:t>
      </w:r>
    </w:p>
    <w:p w14:paraId="4AF948DA">
      <w:pPr>
        <w:jc w:val="center"/>
        <w:rPr>
          <w:rFonts w:ascii="方正小标宋简体" w:hAnsi="仿宋_GB2312" w:eastAsia="方正小标宋简体" w:cs="仿宋_GB2312"/>
          <w:sz w:val="44"/>
          <w:szCs w:val="44"/>
        </w:rPr>
      </w:pPr>
      <w:r>
        <w:rPr>
          <w:rFonts w:hint="eastAsia" w:ascii="方正小标宋简体" w:hAnsi="文星标宋" w:eastAsia="方正小标宋简体" w:cs="文星标宋"/>
          <w:sz w:val="44"/>
          <w:szCs w:val="44"/>
          <w:lang w:val="en-US" w:eastAsia="zh-CN"/>
        </w:rPr>
        <w:t>昌乐县行政审批服务局</w:t>
      </w:r>
      <w:r>
        <w:rPr>
          <w:rFonts w:hint="eastAsia" w:ascii="方正小标宋简体" w:hAnsi="黑体" w:eastAsia="方正小标宋简体" w:cs="仿宋_GB2312"/>
          <w:sz w:val="44"/>
          <w:szCs w:val="44"/>
        </w:rPr>
        <w:t>202</w:t>
      </w:r>
      <w:r>
        <w:rPr>
          <w:rFonts w:hint="eastAsia" w:ascii="方正小标宋简体" w:hAnsi="黑体" w:eastAsia="方正小标宋简体" w:cs="仿宋_GB2312"/>
          <w:sz w:val="44"/>
          <w:szCs w:val="44"/>
          <w:lang w:val="en-US" w:eastAsia="zh-CN"/>
        </w:rPr>
        <w:t>4</w:t>
      </w:r>
      <w:r>
        <w:rPr>
          <w:rFonts w:hint="eastAsia" w:ascii="方正小标宋简体" w:hAnsi="黑体" w:eastAsia="方正小标宋简体" w:cs="仿宋_GB2312"/>
          <w:sz w:val="44"/>
          <w:szCs w:val="44"/>
        </w:rPr>
        <w:t>年度行政执法数据统计表</w:t>
      </w:r>
    </w:p>
    <w:p w14:paraId="4EB927AC">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昌乐县行政审批服务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年度行政许可情况统计表</w:t>
      </w:r>
    </w:p>
    <w:tbl>
      <w:tblPr>
        <w:tblStyle w:val="4"/>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14:paraId="2396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14:paraId="61F2E5BA">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14:paraId="7E58B3A8">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14:paraId="2EC610B8">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14:paraId="2A5B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14:paraId="0014CD0F">
            <w:pPr>
              <w:spacing w:line="480" w:lineRule="exact"/>
              <w:jc w:val="center"/>
              <w:rPr>
                <w:rFonts w:ascii="黑体" w:hAnsi="黑体" w:eastAsia="黑体" w:cs="黑体"/>
                <w:sz w:val="30"/>
                <w:szCs w:val="30"/>
              </w:rPr>
            </w:pPr>
          </w:p>
        </w:tc>
        <w:tc>
          <w:tcPr>
            <w:tcW w:w="2184" w:type="dxa"/>
            <w:vAlign w:val="center"/>
          </w:tcPr>
          <w:p w14:paraId="6EC659A8">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14:paraId="523FC395">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14:paraId="148C8DD7">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14:paraId="306599D2">
            <w:pPr>
              <w:spacing w:line="320" w:lineRule="exact"/>
              <w:jc w:val="center"/>
              <w:rPr>
                <w:rFonts w:ascii="黑体" w:hAnsi="黑体" w:eastAsia="黑体" w:cs="黑体"/>
                <w:sz w:val="28"/>
                <w:szCs w:val="28"/>
              </w:rPr>
            </w:pPr>
          </w:p>
        </w:tc>
      </w:tr>
      <w:tr w14:paraId="2C8F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14:paraId="425759FC">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昌乐县行政审批服务局</w:t>
            </w:r>
          </w:p>
        </w:tc>
        <w:tc>
          <w:tcPr>
            <w:tcW w:w="2184" w:type="dxa"/>
            <w:vAlign w:val="center"/>
          </w:tcPr>
          <w:p w14:paraId="04427721">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31235</w:t>
            </w:r>
          </w:p>
        </w:tc>
        <w:tc>
          <w:tcPr>
            <w:tcW w:w="2126" w:type="dxa"/>
            <w:vAlign w:val="center"/>
          </w:tcPr>
          <w:p w14:paraId="29068153">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31235</w:t>
            </w:r>
          </w:p>
        </w:tc>
        <w:tc>
          <w:tcPr>
            <w:tcW w:w="2044" w:type="dxa"/>
            <w:vAlign w:val="center"/>
          </w:tcPr>
          <w:p w14:paraId="7130791B">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vAlign w:val="center"/>
          </w:tcPr>
          <w:p w14:paraId="629C9A5E">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14:paraId="0377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14:paraId="7730CC0A">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center"/>
          </w:tcPr>
          <w:p w14:paraId="492BCD9A">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31235</w:t>
            </w:r>
          </w:p>
        </w:tc>
        <w:tc>
          <w:tcPr>
            <w:tcW w:w="2126" w:type="dxa"/>
            <w:vAlign w:val="center"/>
          </w:tcPr>
          <w:p w14:paraId="030C4FC0">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31235</w:t>
            </w:r>
            <w:bookmarkStart w:id="0" w:name="_GoBack"/>
            <w:bookmarkEnd w:id="0"/>
          </w:p>
        </w:tc>
        <w:tc>
          <w:tcPr>
            <w:tcW w:w="2044" w:type="dxa"/>
            <w:vAlign w:val="center"/>
          </w:tcPr>
          <w:p w14:paraId="6171874A">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vAlign w:val="center"/>
          </w:tcPr>
          <w:p w14:paraId="6A813AD3">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5866AA4B">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14:paraId="6B247A7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14:paraId="7E93F88C">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14:paraId="774F5A3E">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14:paraId="6A1FA49F">
      <w:pPr>
        <w:spacing w:line="480" w:lineRule="exact"/>
        <w:jc w:val="center"/>
        <w:rPr>
          <w:rFonts w:hint="eastAsia" w:ascii="方正小标宋简体" w:hAnsi="文星标宋" w:eastAsia="方正小标宋简体" w:cs="文星标宋"/>
          <w:sz w:val="32"/>
          <w:szCs w:val="32"/>
        </w:rPr>
      </w:pPr>
    </w:p>
    <w:p w14:paraId="3FA5ED12">
      <w:pPr>
        <w:spacing w:line="480" w:lineRule="exact"/>
        <w:jc w:val="center"/>
        <w:rPr>
          <w:rFonts w:hint="eastAsia" w:ascii="方正小标宋简体" w:hAnsi="文星标宋" w:eastAsia="方正小标宋简体" w:cs="文星标宋"/>
          <w:sz w:val="32"/>
          <w:szCs w:val="32"/>
        </w:rPr>
      </w:pPr>
    </w:p>
    <w:p w14:paraId="2F3304DA">
      <w:pPr>
        <w:spacing w:line="480" w:lineRule="exact"/>
        <w:jc w:val="center"/>
        <w:rPr>
          <w:rFonts w:hint="eastAsia" w:ascii="方正小标宋简体" w:hAnsi="文星标宋" w:eastAsia="方正小标宋简体" w:cs="文星标宋"/>
          <w:sz w:val="32"/>
          <w:szCs w:val="32"/>
        </w:rPr>
      </w:pPr>
    </w:p>
    <w:p w14:paraId="6052A919">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昌乐县行政审批服务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年度行政处罚情况统计表</w:t>
      </w: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14:paraId="1DC9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14:paraId="2A162311">
            <w:pPr>
              <w:spacing w:line="480" w:lineRule="exact"/>
              <w:jc w:val="center"/>
            </w:pPr>
            <w:r>
              <w:rPr>
                <w:rFonts w:hint="eastAsia" w:ascii="黑体" w:hAnsi="黑体" w:eastAsia="黑体" w:cs="黑体"/>
                <w:sz w:val="28"/>
                <w:szCs w:val="28"/>
              </w:rPr>
              <w:t>单位名称</w:t>
            </w:r>
          </w:p>
        </w:tc>
        <w:tc>
          <w:tcPr>
            <w:tcW w:w="9072" w:type="dxa"/>
            <w:gridSpan w:val="13"/>
            <w:vAlign w:val="center"/>
          </w:tcPr>
          <w:p w14:paraId="49446E3B">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vAlign w:val="center"/>
          </w:tcPr>
          <w:p w14:paraId="49104032">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14:paraId="365C3832">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14:paraId="72AF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tcPr>
          <w:p w14:paraId="2B21FBEA">
            <w:pPr>
              <w:spacing w:line="480" w:lineRule="exact"/>
              <w:jc w:val="center"/>
            </w:pPr>
          </w:p>
        </w:tc>
        <w:tc>
          <w:tcPr>
            <w:tcW w:w="567" w:type="dxa"/>
            <w:vAlign w:val="center"/>
          </w:tcPr>
          <w:p w14:paraId="28023393">
            <w:pPr>
              <w:spacing w:line="240" w:lineRule="exact"/>
              <w:jc w:val="center"/>
              <w:rPr>
                <w:rFonts w:ascii="黑体" w:hAnsi="黑体" w:eastAsia="黑体" w:cs="黑体"/>
              </w:rPr>
            </w:pPr>
            <w:r>
              <w:rPr>
                <w:rFonts w:hint="eastAsia" w:ascii="黑体" w:hAnsi="黑体" w:eastAsia="黑体" w:cs="黑体"/>
              </w:rPr>
              <w:t>立案数量</w:t>
            </w:r>
          </w:p>
        </w:tc>
        <w:tc>
          <w:tcPr>
            <w:tcW w:w="567" w:type="dxa"/>
            <w:vAlign w:val="center"/>
          </w:tcPr>
          <w:p w14:paraId="16E2A83C">
            <w:pPr>
              <w:spacing w:line="240" w:lineRule="exact"/>
              <w:jc w:val="center"/>
              <w:rPr>
                <w:rFonts w:ascii="黑体" w:hAnsi="黑体" w:eastAsia="黑体" w:cs="黑体"/>
              </w:rPr>
            </w:pPr>
            <w:r>
              <w:rPr>
                <w:rFonts w:hint="eastAsia" w:ascii="黑体" w:hAnsi="黑体" w:eastAsia="黑体" w:cs="黑体"/>
              </w:rPr>
              <w:t>结案数量</w:t>
            </w:r>
          </w:p>
        </w:tc>
        <w:tc>
          <w:tcPr>
            <w:tcW w:w="567" w:type="dxa"/>
            <w:vAlign w:val="center"/>
          </w:tcPr>
          <w:p w14:paraId="3685CEDE">
            <w:pPr>
              <w:spacing w:line="240" w:lineRule="exact"/>
              <w:jc w:val="center"/>
              <w:rPr>
                <w:rFonts w:ascii="黑体" w:hAnsi="黑体" w:eastAsia="黑体" w:cs="黑体"/>
              </w:rPr>
            </w:pPr>
            <w:r>
              <w:rPr>
                <w:rFonts w:hint="eastAsia" w:ascii="黑体" w:hAnsi="黑体" w:eastAsia="黑体" w:cs="黑体"/>
              </w:rPr>
              <w:t>警告</w:t>
            </w:r>
          </w:p>
        </w:tc>
        <w:tc>
          <w:tcPr>
            <w:tcW w:w="567" w:type="dxa"/>
            <w:vAlign w:val="center"/>
          </w:tcPr>
          <w:p w14:paraId="5C3C541B">
            <w:pPr>
              <w:spacing w:line="240" w:lineRule="exact"/>
              <w:jc w:val="center"/>
              <w:rPr>
                <w:rFonts w:ascii="黑体" w:hAnsi="黑体" w:eastAsia="黑体" w:cs="黑体"/>
              </w:rPr>
            </w:pPr>
            <w:r>
              <w:rPr>
                <w:rFonts w:hint="eastAsia" w:ascii="黑体" w:hAnsi="黑体" w:eastAsia="黑体" w:cs="黑体"/>
              </w:rPr>
              <w:t>罚款</w:t>
            </w:r>
          </w:p>
        </w:tc>
        <w:tc>
          <w:tcPr>
            <w:tcW w:w="850" w:type="dxa"/>
            <w:vAlign w:val="center"/>
          </w:tcPr>
          <w:p w14:paraId="107E26A8">
            <w:pPr>
              <w:spacing w:line="200" w:lineRule="exact"/>
              <w:jc w:val="center"/>
              <w:rPr>
                <w:rFonts w:ascii="黑体" w:hAnsi="黑体" w:eastAsia="黑体" w:cs="黑体"/>
              </w:rPr>
            </w:pPr>
            <w:r>
              <w:rPr>
                <w:rFonts w:hint="eastAsia" w:ascii="黑体" w:hAnsi="黑体" w:eastAsia="黑体" w:cs="黑体"/>
                <w:spacing w:val="-11"/>
              </w:rPr>
              <w:t>没收违法所得、没收非法财物</w:t>
            </w:r>
          </w:p>
        </w:tc>
        <w:tc>
          <w:tcPr>
            <w:tcW w:w="709" w:type="dxa"/>
            <w:vAlign w:val="center"/>
          </w:tcPr>
          <w:p w14:paraId="7AD163FE">
            <w:pPr>
              <w:spacing w:line="240" w:lineRule="exact"/>
              <w:jc w:val="center"/>
              <w:rPr>
                <w:rFonts w:ascii="黑体" w:hAnsi="黑体" w:eastAsia="黑体" w:cs="黑体"/>
              </w:rPr>
            </w:pPr>
            <w:r>
              <w:rPr>
                <w:rFonts w:hint="eastAsia" w:ascii="黑体" w:hAnsi="黑体" w:eastAsia="黑体" w:cs="黑体"/>
              </w:rPr>
              <w:t>暂扣许可证、</w:t>
            </w:r>
          </w:p>
          <w:p w14:paraId="344808C4">
            <w:pPr>
              <w:spacing w:line="240" w:lineRule="exact"/>
              <w:jc w:val="center"/>
              <w:rPr>
                <w:rFonts w:ascii="黑体" w:hAnsi="黑体" w:eastAsia="黑体" w:cs="黑体"/>
              </w:rPr>
            </w:pPr>
            <w:r>
              <w:rPr>
                <w:rFonts w:hint="eastAsia" w:ascii="黑体" w:hAnsi="黑体" w:eastAsia="黑体" w:cs="黑体"/>
              </w:rPr>
              <w:t>执照</w:t>
            </w:r>
          </w:p>
        </w:tc>
        <w:tc>
          <w:tcPr>
            <w:tcW w:w="709" w:type="dxa"/>
            <w:vAlign w:val="center"/>
          </w:tcPr>
          <w:p w14:paraId="5BA70C0C">
            <w:pPr>
              <w:spacing w:line="240" w:lineRule="exact"/>
              <w:jc w:val="center"/>
              <w:rPr>
                <w:rFonts w:ascii="黑体" w:hAnsi="黑体" w:eastAsia="黑体" w:cs="黑体"/>
              </w:rPr>
            </w:pPr>
            <w:r>
              <w:rPr>
                <w:rFonts w:hint="eastAsia" w:ascii="黑体" w:hAnsi="黑体" w:eastAsia="黑体" w:cs="黑体"/>
              </w:rPr>
              <w:t>责令停产停业</w:t>
            </w:r>
          </w:p>
        </w:tc>
        <w:tc>
          <w:tcPr>
            <w:tcW w:w="709" w:type="dxa"/>
            <w:vAlign w:val="center"/>
          </w:tcPr>
          <w:p w14:paraId="347E8449">
            <w:pPr>
              <w:spacing w:line="240" w:lineRule="exact"/>
              <w:jc w:val="center"/>
              <w:rPr>
                <w:rFonts w:ascii="黑体" w:hAnsi="黑体" w:eastAsia="黑体" w:cs="黑体"/>
              </w:rPr>
            </w:pPr>
            <w:r>
              <w:rPr>
                <w:rFonts w:hint="eastAsia" w:ascii="黑体" w:hAnsi="黑体" w:eastAsia="黑体" w:cs="黑体"/>
              </w:rPr>
              <w:t>吊销许可证、</w:t>
            </w:r>
          </w:p>
          <w:p w14:paraId="48AC217C">
            <w:pPr>
              <w:spacing w:line="240" w:lineRule="exact"/>
              <w:jc w:val="center"/>
              <w:rPr>
                <w:rFonts w:ascii="黑体" w:hAnsi="黑体" w:eastAsia="黑体" w:cs="黑体"/>
              </w:rPr>
            </w:pPr>
            <w:r>
              <w:rPr>
                <w:rFonts w:hint="eastAsia" w:ascii="黑体" w:hAnsi="黑体" w:eastAsia="黑体" w:cs="黑体"/>
              </w:rPr>
              <w:t>执照</w:t>
            </w:r>
          </w:p>
        </w:tc>
        <w:tc>
          <w:tcPr>
            <w:tcW w:w="708" w:type="dxa"/>
            <w:vAlign w:val="center"/>
          </w:tcPr>
          <w:p w14:paraId="6C7EA854">
            <w:pPr>
              <w:spacing w:line="240" w:lineRule="exact"/>
              <w:jc w:val="center"/>
              <w:rPr>
                <w:rFonts w:ascii="黑体" w:hAnsi="黑体" w:eastAsia="黑体" w:cs="黑体"/>
              </w:rPr>
            </w:pPr>
            <w:r>
              <w:rPr>
                <w:rFonts w:hint="eastAsia" w:ascii="黑体" w:hAnsi="黑体" w:eastAsia="黑体" w:cs="黑体"/>
              </w:rPr>
              <w:t>行政</w:t>
            </w:r>
          </w:p>
          <w:p w14:paraId="20277A0D">
            <w:pPr>
              <w:spacing w:line="240" w:lineRule="exact"/>
              <w:jc w:val="center"/>
              <w:rPr>
                <w:rFonts w:ascii="黑体" w:hAnsi="黑体" w:eastAsia="黑体" w:cs="黑体"/>
              </w:rPr>
            </w:pPr>
            <w:r>
              <w:rPr>
                <w:rFonts w:hint="eastAsia" w:ascii="黑体" w:hAnsi="黑体" w:eastAsia="黑体" w:cs="黑体"/>
              </w:rPr>
              <w:t>拘留</w:t>
            </w:r>
          </w:p>
        </w:tc>
        <w:tc>
          <w:tcPr>
            <w:tcW w:w="709" w:type="dxa"/>
            <w:vAlign w:val="center"/>
          </w:tcPr>
          <w:p w14:paraId="2D2ED0E7">
            <w:pPr>
              <w:spacing w:line="240" w:lineRule="exact"/>
              <w:jc w:val="center"/>
              <w:rPr>
                <w:rFonts w:ascii="黑体" w:hAnsi="黑体" w:eastAsia="黑体" w:cs="黑体"/>
              </w:rPr>
            </w:pPr>
            <w:r>
              <w:rPr>
                <w:rFonts w:hint="eastAsia" w:ascii="黑体" w:hAnsi="黑体" w:eastAsia="黑体" w:cs="黑体"/>
              </w:rPr>
              <w:t>其他行政处罚</w:t>
            </w:r>
          </w:p>
        </w:tc>
        <w:tc>
          <w:tcPr>
            <w:tcW w:w="709" w:type="dxa"/>
            <w:vAlign w:val="center"/>
          </w:tcPr>
          <w:p w14:paraId="10FDE0D3">
            <w:pPr>
              <w:spacing w:line="240" w:lineRule="exact"/>
              <w:jc w:val="center"/>
              <w:rPr>
                <w:rFonts w:ascii="黑体" w:hAnsi="黑体" w:eastAsia="黑体" w:cs="黑体"/>
              </w:rPr>
            </w:pPr>
            <w:r>
              <w:rPr>
                <w:rFonts w:hint="eastAsia" w:ascii="黑体" w:hAnsi="黑体" w:eastAsia="黑体" w:cs="黑体"/>
              </w:rPr>
              <w:t>罚没金额</w:t>
            </w:r>
          </w:p>
          <w:p w14:paraId="456B14D6">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14:paraId="2680A99E">
            <w:pPr>
              <w:spacing w:line="240" w:lineRule="exact"/>
              <w:jc w:val="center"/>
              <w:rPr>
                <w:rFonts w:ascii="黑体" w:hAnsi="黑体" w:eastAsia="黑体" w:cs="黑体"/>
              </w:rPr>
            </w:pPr>
            <w:r>
              <w:rPr>
                <w:rFonts w:hint="eastAsia" w:ascii="黑体" w:hAnsi="黑体" w:eastAsia="黑体" w:cs="黑体"/>
              </w:rPr>
              <w:t>不予处罚案件数及不罚金额</w:t>
            </w:r>
          </w:p>
        </w:tc>
        <w:tc>
          <w:tcPr>
            <w:tcW w:w="851" w:type="dxa"/>
            <w:vAlign w:val="center"/>
          </w:tcPr>
          <w:p w14:paraId="6D0B8DCE">
            <w:pPr>
              <w:spacing w:line="240" w:lineRule="exact"/>
              <w:jc w:val="center"/>
              <w:rPr>
                <w:rFonts w:ascii="黑体" w:hAnsi="黑体" w:eastAsia="黑体" w:cs="黑体"/>
              </w:rPr>
            </w:pPr>
            <w:r>
              <w:rPr>
                <w:rFonts w:hint="eastAsia" w:ascii="黑体" w:hAnsi="黑体" w:eastAsia="黑体" w:cs="黑体"/>
              </w:rPr>
              <w:t>减轻处罚的案件数及减轻金额</w:t>
            </w:r>
          </w:p>
        </w:tc>
        <w:tc>
          <w:tcPr>
            <w:tcW w:w="709" w:type="dxa"/>
            <w:vAlign w:val="center"/>
          </w:tcPr>
          <w:p w14:paraId="17DF2400">
            <w:pPr>
              <w:spacing w:line="240" w:lineRule="exact"/>
              <w:jc w:val="center"/>
              <w:rPr>
                <w:rFonts w:ascii="黑体" w:hAnsi="黑体" w:eastAsia="黑体" w:cs="黑体"/>
              </w:rPr>
            </w:pPr>
            <w:r>
              <w:rPr>
                <w:rFonts w:hint="eastAsia" w:ascii="黑体" w:hAnsi="黑体" w:eastAsia="黑体" w:cs="黑体"/>
              </w:rPr>
              <w:t>被行政复议数量</w:t>
            </w:r>
          </w:p>
        </w:tc>
        <w:tc>
          <w:tcPr>
            <w:tcW w:w="708" w:type="dxa"/>
            <w:vAlign w:val="center"/>
          </w:tcPr>
          <w:p w14:paraId="24382B51">
            <w:pPr>
              <w:spacing w:line="240" w:lineRule="exact"/>
              <w:jc w:val="center"/>
              <w:rPr>
                <w:rFonts w:ascii="黑体" w:hAnsi="黑体" w:eastAsia="黑体" w:cs="黑体"/>
              </w:rPr>
            </w:pPr>
            <w:r>
              <w:rPr>
                <w:rFonts w:hint="eastAsia" w:ascii="黑体" w:hAnsi="黑体" w:eastAsia="黑体" w:cs="黑体"/>
              </w:rPr>
              <w:t>被行政复议纠错数量</w:t>
            </w:r>
          </w:p>
        </w:tc>
        <w:tc>
          <w:tcPr>
            <w:tcW w:w="709" w:type="dxa"/>
            <w:vAlign w:val="center"/>
          </w:tcPr>
          <w:p w14:paraId="74DC757F">
            <w:pPr>
              <w:spacing w:line="240" w:lineRule="exact"/>
              <w:jc w:val="center"/>
              <w:rPr>
                <w:rFonts w:ascii="黑体" w:hAnsi="黑体" w:eastAsia="黑体" w:cs="黑体"/>
              </w:rPr>
            </w:pPr>
            <w:r>
              <w:rPr>
                <w:rFonts w:hint="eastAsia" w:ascii="黑体" w:hAnsi="黑体" w:eastAsia="黑体" w:cs="黑体"/>
              </w:rPr>
              <w:t>被行政诉讼数量</w:t>
            </w:r>
          </w:p>
        </w:tc>
        <w:tc>
          <w:tcPr>
            <w:tcW w:w="709" w:type="dxa"/>
            <w:vAlign w:val="center"/>
          </w:tcPr>
          <w:p w14:paraId="6BA85C11">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14:paraId="2286F5A8">
            <w:pPr>
              <w:spacing w:line="240" w:lineRule="exact"/>
              <w:jc w:val="center"/>
              <w:rPr>
                <w:rFonts w:ascii="黑体" w:hAnsi="黑体" w:eastAsia="黑体" w:cs="黑体"/>
                <w:sz w:val="18"/>
                <w:szCs w:val="18"/>
              </w:rPr>
            </w:pPr>
          </w:p>
        </w:tc>
      </w:tr>
      <w:tr w14:paraId="778F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14:paraId="048AAA95">
            <w:pPr>
              <w:spacing w:line="320" w:lineRule="exact"/>
              <w:jc w:val="center"/>
            </w:pPr>
            <w:r>
              <w:rPr>
                <w:rFonts w:hint="eastAsia" w:ascii="仿宋_GB2312" w:hAnsi="仿宋_GB2312" w:eastAsia="仿宋_GB2312" w:cs="仿宋_GB2312"/>
                <w:sz w:val="28"/>
                <w:szCs w:val="28"/>
                <w:lang w:val="en-US" w:eastAsia="zh-CN"/>
              </w:rPr>
              <w:t>昌乐县行政审批服务</w:t>
            </w:r>
            <w:r>
              <w:rPr>
                <w:rFonts w:hint="eastAsia" w:ascii="仿宋_GB2312" w:hAnsi="仿宋_GB2312" w:eastAsia="仿宋_GB2312" w:cs="仿宋_GB2312"/>
                <w:sz w:val="28"/>
                <w:szCs w:val="28"/>
              </w:rPr>
              <w:t>局</w:t>
            </w:r>
          </w:p>
        </w:tc>
        <w:tc>
          <w:tcPr>
            <w:tcW w:w="567" w:type="dxa"/>
            <w:vAlign w:val="center"/>
          </w:tcPr>
          <w:p w14:paraId="7C8D61E0">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14:paraId="0EBAB5C4">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14:paraId="12B6E1AB">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14:paraId="06C4D547">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14:paraId="2E9B8418">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09C46AF4">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72332E6A">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395005EB">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14:paraId="7C1DEEC4">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2943701D">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7B553684">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14:paraId="26C83B98">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14:paraId="10D1068B">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25F88D69">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14:paraId="58EAE1B1">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18CC8D43">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14C01487">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14:paraId="431D3B29">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14:paraId="1F47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tcPr>
          <w:p w14:paraId="7FF7CF83">
            <w:pPr>
              <w:spacing w:line="480" w:lineRule="exact"/>
              <w:jc w:val="center"/>
            </w:pPr>
            <w:r>
              <w:rPr>
                <w:rFonts w:hint="eastAsia" w:ascii="黑体" w:hAnsi="黑体" w:eastAsia="黑体" w:cs="黑体"/>
                <w:sz w:val="28"/>
                <w:szCs w:val="28"/>
              </w:rPr>
              <w:t>合计</w:t>
            </w:r>
          </w:p>
        </w:tc>
        <w:tc>
          <w:tcPr>
            <w:tcW w:w="567" w:type="dxa"/>
            <w:vAlign w:val="center"/>
          </w:tcPr>
          <w:p w14:paraId="186B517D">
            <w:pPr>
              <w:spacing w:line="480" w:lineRule="exact"/>
              <w:jc w:val="center"/>
              <w:rPr>
                <w:rFonts w:ascii="黑体" w:hAnsi="黑体" w:eastAsia="黑体" w:cs="黑体"/>
                <w:sz w:val="28"/>
                <w:szCs w:val="28"/>
              </w:rPr>
            </w:pPr>
            <w:r>
              <w:rPr>
                <w:rFonts w:hint="eastAsia" w:ascii="仿宋_GB2312" w:hAnsi="仿宋_GB2312" w:eastAsia="仿宋_GB2312" w:cs="仿宋_GB2312"/>
                <w:sz w:val="28"/>
                <w:szCs w:val="28"/>
                <w:lang w:val="en-US" w:eastAsia="zh-CN"/>
              </w:rPr>
              <w:t>0</w:t>
            </w:r>
          </w:p>
        </w:tc>
        <w:tc>
          <w:tcPr>
            <w:tcW w:w="567" w:type="dxa"/>
            <w:vAlign w:val="center"/>
          </w:tcPr>
          <w:p w14:paraId="4EFC87BF">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14:paraId="3E464279">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14:paraId="01F3138F">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14:paraId="4C5D75C3">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19FC913D">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14009387">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2827027C">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14:paraId="2C020295">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7FE4BB60">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18FFF168">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14:paraId="3A660876">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14:paraId="0FBBCE19">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1BF0763D">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14:paraId="6C23139C">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2598FFE0">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14:paraId="46527767">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14:paraId="3940162F">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3072AABE">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14:paraId="2D400B56">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14:paraId="236992EB">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14:paraId="1D9A5D6E">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73C08166">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14:paraId="05CFB63E">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6.“罚没金额”以处罚决定书确定的金额为准。</w:t>
      </w:r>
    </w:p>
    <w:p w14:paraId="27CF1B7E">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14:paraId="0C89E654">
      <w:pPr>
        <w:spacing w:line="480" w:lineRule="exact"/>
        <w:jc w:val="center"/>
        <w:rPr>
          <w:rFonts w:ascii="文星标宋" w:hAnsi="文星标宋" w:eastAsia="文星标宋" w:cs="文星标宋"/>
          <w:sz w:val="44"/>
          <w:szCs w:val="44"/>
        </w:rPr>
      </w:pPr>
    </w:p>
    <w:p w14:paraId="778A7902">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昌乐县行政审批服务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年度年度行政强制情况统计表</w:t>
      </w:r>
    </w:p>
    <w:p w14:paraId="6EF86571">
      <w:pPr>
        <w:spacing w:line="480" w:lineRule="exact"/>
        <w:jc w:val="center"/>
        <w:rPr>
          <w:rFonts w:ascii="文星标宋" w:hAnsi="文星标宋" w:eastAsia="文星标宋" w:cs="文星标宋"/>
          <w:sz w:val="44"/>
          <w:szCs w:val="44"/>
        </w:rPr>
      </w:pP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14:paraId="73C8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14:paraId="16DBBE6B">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14:paraId="3A2D254E">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14:paraId="15D39D3F">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14:paraId="0248E3A8">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14:paraId="6931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14:paraId="4088A92B">
            <w:pPr>
              <w:spacing w:line="300" w:lineRule="exact"/>
              <w:jc w:val="center"/>
              <w:rPr>
                <w:rFonts w:ascii="黑体" w:hAnsi="黑体" w:eastAsia="黑体" w:cs="黑体"/>
                <w:sz w:val="28"/>
                <w:szCs w:val="28"/>
              </w:rPr>
            </w:pPr>
          </w:p>
        </w:tc>
        <w:tc>
          <w:tcPr>
            <w:tcW w:w="3854" w:type="dxa"/>
            <w:gridSpan w:val="5"/>
            <w:vMerge w:val="continue"/>
            <w:vAlign w:val="center"/>
          </w:tcPr>
          <w:p w14:paraId="3D4D6E75">
            <w:pPr>
              <w:spacing w:line="320" w:lineRule="exact"/>
              <w:jc w:val="center"/>
              <w:rPr>
                <w:rFonts w:ascii="黑体" w:hAnsi="黑体" w:eastAsia="黑体" w:cs="黑体"/>
                <w:sz w:val="28"/>
                <w:szCs w:val="28"/>
              </w:rPr>
            </w:pPr>
          </w:p>
        </w:tc>
        <w:tc>
          <w:tcPr>
            <w:tcW w:w="5518" w:type="dxa"/>
            <w:gridSpan w:val="7"/>
            <w:vAlign w:val="center"/>
          </w:tcPr>
          <w:p w14:paraId="7159F794">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14:paraId="265BF606">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14:paraId="73AC2F87">
            <w:pPr>
              <w:spacing w:line="320" w:lineRule="exact"/>
              <w:jc w:val="center"/>
              <w:rPr>
                <w:rFonts w:ascii="黑体" w:hAnsi="黑体" w:eastAsia="黑体" w:cs="黑体"/>
                <w:sz w:val="28"/>
                <w:szCs w:val="28"/>
              </w:rPr>
            </w:pPr>
          </w:p>
        </w:tc>
      </w:tr>
      <w:tr w14:paraId="0EB3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14:paraId="17540A1B">
            <w:pPr>
              <w:spacing w:line="480" w:lineRule="exact"/>
              <w:jc w:val="center"/>
            </w:pPr>
          </w:p>
        </w:tc>
        <w:tc>
          <w:tcPr>
            <w:tcW w:w="771" w:type="dxa"/>
            <w:vAlign w:val="center"/>
          </w:tcPr>
          <w:p w14:paraId="4572CF05">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14:paraId="261D6D87">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14:paraId="489526C9">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14:paraId="02033559">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14:paraId="1A931AAD">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14:paraId="1FE7D66B">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14:paraId="017618B2">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14:paraId="4A6A6A47">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14:paraId="3CF1E7FC">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14:paraId="1F2377F5">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14:paraId="21213E69">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14:paraId="26FBF198">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14:paraId="753371DB">
            <w:pPr>
              <w:spacing w:line="480" w:lineRule="exact"/>
              <w:jc w:val="center"/>
            </w:pPr>
          </w:p>
        </w:tc>
        <w:tc>
          <w:tcPr>
            <w:tcW w:w="776" w:type="dxa"/>
            <w:vMerge w:val="continue"/>
            <w:vAlign w:val="center"/>
          </w:tcPr>
          <w:p w14:paraId="7CA91947">
            <w:pPr>
              <w:spacing w:line="480" w:lineRule="exact"/>
              <w:jc w:val="center"/>
            </w:pPr>
          </w:p>
        </w:tc>
      </w:tr>
      <w:tr w14:paraId="060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14:paraId="20D2DC6F">
            <w:pPr>
              <w:spacing w:line="320" w:lineRule="exact"/>
              <w:jc w:val="center"/>
            </w:pPr>
            <w:r>
              <w:rPr>
                <w:rFonts w:hint="eastAsia" w:ascii="仿宋_GB2312" w:hAnsi="仿宋_GB2312" w:eastAsia="仿宋_GB2312" w:cs="仿宋_GB2312"/>
                <w:sz w:val="28"/>
                <w:szCs w:val="28"/>
                <w:lang w:val="en-US" w:eastAsia="zh-CN"/>
              </w:rPr>
              <w:t>昌乐县行政审批服务</w:t>
            </w:r>
            <w:r>
              <w:rPr>
                <w:rFonts w:hint="eastAsia" w:ascii="仿宋_GB2312" w:hAnsi="仿宋_GB2312" w:eastAsia="仿宋_GB2312" w:cs="仿宋_GB2312"/>
                <w:sz w:val="28"/>
                <w:szCs w:val="28"/>
              </w:rPr>
              <w:t>局</w:t>
            </w:r>
          </w:p>
        </w:tc>
        <w:tc>
          <w:tcPr>
            <w:tcW w:w="771" w:type="dxa"/>
            <w:vAlign w:val="center"/>
          </w:tcPr>
          <w:p w14:paraId="220B6A15">
            <w:pPr>
              <w:spacing w:line="480" w:lineRule="exact"/>
              <w:jc w:val="center"/>
              <w:rPr>
                <w:rFonts w:hint="eastAsia" w:eastAsia="宋体"/>
                <w:lang w:val="en-US" w:eastAsia="zh-CN"/>
              </w:rPr>
            </w:pPr>
            <w:r>
              <w:rPr>
                <w:rFonts w:hint="eastAsia"/>
                <w:lang w:val="en-US" w:eastAsia="zh-CN"/>
              </w:rPr>
              <w:t>0</w:t>
            </w:r>
          </w:p>
        </w:tc>
        <w:tc>
          <w:tcPr>
            <w:tcW w:w="771" w:type="dxa"/>
            <w:vAlign w:val="center"/>
          </w:tcPr>
          <w:p w14:paraId="2C7F529F">
            <w:pPr>
              <w:spacing w:line="480" w:lineRule="exact"/>
              <w:jc w:val="center"/>
            </w:pPr>
            <w:r>
              <w:rPr>
                <w:rFonts w:hint="eastAsia"/>
                <w:lang w:val="en-US" w:eastAsia="zh-CN"/>
              </w:rPr>
              <w:t>0</w:t>
            </w:r>
          </w:p>
        </w:tc>
        <w:tc>
          <w:tcPr>
            <w:tcW w:w="770" w:type="dxa"/>
            <w:vAlign w:val="center"/>
          </w:tcPr>
          <w:p w14:paraId="289D91A3">
            <w:pPr>
              <w:spacing w:line="480" w:lineRule="exact"/>
              <w:jc w:val="center"/>
            </w:pPr>
            <w:r>
              <w:rPr>
                <w:rFonts w:hint="eastAsia"/>
                <w:lang w:val="en-US" w:eastAsia="zh-CN"/>
              </w:rPr>
              <w:t>0</w:t>
            </w:r>
          </w:p>
        </w:tc>
        <w:tc>
          <w:tcPr>
            <w:tcW w:w="771" w:type="dxa"/>
            <w:vAlign w:val="center"/>
          </w:tcPr>
          <w:p w14:paraId="6AA94764">
            <w:pPr>
              <w:spacing w:line="480" w:lineRule="exact"/>
              <w:jc w:val="center"/>
            </w:pPr>
            <w:r>
              <w:rPr>
                <w:rFonts w:hint="eastAsia"/>
                <w:lang w:val="en-US" w:eastAsia="zh-CN"/>
              </w:rPr>
              <w:t>0</w:t>
            </w:r>
          </w:p>
        </w:tc>
        <w:tc>
          <w:tcPr>
            <w:tcW w:w="771" w:type="dxa"/>
            <w:vAlign w:val="center"/>
          </w:tcPr>
          <w:p w14:paraId="4CA7B766">
            <w:pPr>
              <w:spacing w:line="480" w:lineRule="exact"/>
              <w:jc w:val="center"/>
            </w:pPr>
            <w:r>
              <w:rPr>
                <w:rFonts w:hint="eastAsia"/>
                <w:lang w:val="en-US" w:eastAsia="zh-CN"/>
              </w:rPr>
              <w:t>0</w:t>
            </w:r>
          </w:p>
        </w:tc>
        <w:tc>
          <w:tcPr>
            <w:tcW w:w="802" w:type="dxa"/>
            <w:vAlign w:val="center"/>
          </w:tcPr>
          <w:p w14:paraId="000C5DED">
            <w:pPr>
              <w:spacing w:line="300" w:lineRule="exact"/>
              <w:jc w:val="center"/>
              <w:rPr>
                <w:rFonts w:ascii="黑体" w:hAnsi="黑体" w:eastAsia="黑体" w:cs="黑体"/>
              </w:rPr>
            </w:pPr>
            <w:r>
              <w:rPr>
                <w:rFonts w:hint="eastAsia"/>
                <w:lang w:val="en-US" w:eastAsia="zh-CN"/>
              </w:rPr>
              <w:t>0</w:t>
            </w:r>
          </w:p>
        </w:tc>
        <w:tc>
          <w:tcPr>
            <w:tcW w:w="802" w:type="dxa"/>
            <w:vAlign w:val="center"/>
          </w:tcPr>
          <w:p w14:paraId="193DDCF3">
            <w:pPr>
              <w:spacing w:line="300" w:lineRule="exact"/>
              <w:jc w:val="center"/>
              <w:rPr>
                <w:rFonts w:ascii="黑体" w:hAnsi="黑体" w:eastAsia="黑体" w:cs="黑体"/>
              </w:rPr>
            </w:pPr>
            <w:r>
              <w:rPr>
                <w:rFonts w:hint="eastAsia"/>
                <w:lang w:val="en-US" w:eastAsia="zh-CN"/>
              </w:rPr>
              <w:t>0</w:t>
            </w:r>
          </w:p>
        </w:tc>
        <w:tc>
          <w:tcPr>
            <w:tcW w:w="802" w:type="dxa"/>
            <w:vAlign w:val="center"/>
          </w:tcPr>
          <w:p w14:paraId="12EF66EB">
            <w:pPr>
              <w:spacing w:line="300" w:lineRule="exact"/>
              <w:jc w:val="center"/>
              <w:rPr>
                <w:rFonts w:ascii="黑体" w:hAnsi="黑体" w:eastAsia="黑体" w:cs="黑体"/>
              </w:rPr>
            </w:pPr>
            <w:r>
              <w:rPr>
                <w:rFonts w:hint="eastAsia"/>
                <w:lang w:val="en-US" w:eastAsia="zh-CN"/>
              </w:rPr>
              <w:t>0</w:t>
            </w:r>
          </w:p>
        </w:tc>
        <w:tc>
          <w:tcPr>
            <w:tcW w:w="802" w:type="dxa"/>
            <w:vAlign w:val="center"/>
          </w:tcPr>
          <w:p w14:paraId="238975DC">
            <w:pPr>
              <w:spacing w:line="300" w:lineRule="exact"/>
              <w:jc w:val="center"/>
              <w:rPr>
                <w:rFonts w:ascii="黑体" w:hAnsi="黑体" w:eastAsia="黑体" w:cs="黑体"/>
              </w:rPr>
            </w:pPr>
            <w:r>
              <w:rPr>
                <w:rFonts w:hint="eastAsia"/>
                <w:lang w:val="en-US" w:eastAsia="zh-CN"/>
              </w:rPr>
              <w:t>0</w:t>
            </w:r>
          </w:p>
        </w:tc>
        <w:tc>
          <w:tcPr>
            <w:tcW w:w="802" w:type="dxa"/>
            <w:vAlign w:val="center"/>
          </w:tcPr>
          <w:p w14:paraId="3C1FE9E9">
            <w:pPr>
              <w:spacing w:line="300" w:lineRule="exact"/>
              <w:jc w:val="center"/>
              <w:rPr>
                <w:rFonts w:ascii="黑体" w:hAnsi="黑体" w:eastAsia="黑体" w:cs="黑体"/>
              </w:rPr>
            </w:pPr>
            <w:r>
              <w:rPr>
                <w:rFonts w:hint="eastAsia"/>
                <w:lang w:val="en-US" w:eastAsia="zh-CN"/>
              </w:rPr>
              <w:t>0</w:t>
            </w:r>
          </w:p>
        </w:tc>
        <w:tc>
          <w:tcPr>
            <w:tcW w:w="801" w:type="dxa"/>
            <w:vAlign w:val="center"/>
          </w:tcPr>
          <w:p w14:paraId="4B12090D">
            <w:pPr>
              <w:spacing w:line="300" w:lineRule="exact"/>
              <w:jc w:val="center"/>
              <w:rPr>
                <w:rFonts w:ascii="黑体" w:hAnsi="黑体" w:eastAsia="黑体" w:cs="黑体"/>
              </w:rPr>
            </w:pPr>
            <w:r>
              <w:rPr>
                <w:rFonts w:hint="eastAsia"/>
                <w:lang w:val="en-US" w:eastAsia="zh-CN"/>
              </w:rPr>
              <w:t>0</w:t>
            </w:r>
          </w:p>
        </w:tc>
        <w:tc>
          <w:tcPr>
            <w:tcW w:w="707" w:type="dxa"/>
            <w:vAlign w:val="center"/>
          </w:tcPr>
          <w:p w14:paraId="33A0D9FF">
            <w:pPr>
              <w:spacing w:line="300" w:lineRule="exact"/>
              <w:jc w:val="center"/>
              <w:rPr>
                <w:rFonts w:ascii="黑体" w:hAnsi="黑体" w:eastAsia="黑体" w:cs="黑体"/>
              </w:rPr>
            </w:pPr>
            <w:r>
              <w:rPr>
                <w:rFonts w:hint="eastAsia"/>
                <w:lang w:val="en-US" w:eastAsia="zh-CN"/>
              </w:rPr>
              <w:t>0</w:t>
            </w:r>
          </w:p>
        </w:tc>
        <w:tc>
          <w:tcPr>
            <w:tcW w:w="1451" w:type="dxa"/>
            <w:vAlign w:val="center"/>
          </w:tcPr>
          <w:p w14:paraId="29CA9BC7">
            <w:pPr>
              <w:spacing w:line="480" w:lineRule="exact"/>
              <w:jc w:val="center"/>
              <w:rPr>
                <w:rFonts w:ascii="黑体" w:hAnsi="黑体" w:eastAsia="黑体" w:cs="黑体"/>
                <w:sz w:val="28"/>
                <w:szCs w:val="28"/>
              </w:rPr>
            </w:pPr>
            <w:r>
              <w:rPr>
                <w:rFonts w:hint="eastAsia"/>
                <w:lang w:val="en-US" w:eastAsia="zh-CN"/>
              </w:rPr>
              <w:t>0</w:t>
            </w:r>
          </w:p>
        </w:tc>
        <w:tc>
          <w:tcPr>
            <w:tcW w:w="776" w:type="dxa"/>
            <w:vAlign w:val="center"/>
          </w:tcPr>
          <w:p w14:paraId="3F5B072A">
            <w:pPr>
              <w:spacing w:line="480" w:lineRule="exact"/>
              <w:jc w:val="center"/>
              <w:rPr>
                <w:rFonts w:ascii="黑体" w:hAnsi="黑体" w:eastAsia="黑体" w:cs="黑体"/>
                <w:sz w:val="28"/>
                <w:szCs w:val="28"/>
              </w:rPr>
            </w:pPr>
            <w:r>
              <w:rPr>
                <w:rFonts w:hint="eastAsia"/>
                <w:lang w:val="en-US" w:eastAsia="zh-CN"/>
              </w:rPr>
              <w:t>0</w:t>
            </w:r>
          </w:p>
        </w:tc>
      </w:tr>
      <w:tr w14:paraId="458F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14:paraId="0CB1BFA6">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14:paraId="39DB09DD">
            <w:pPr>
              <w:spacing w:line="480" w:lineRule="exact"/>
              <w:jc w:val="center"/>
            </w:pPr>
            <w:r>
              <w:rPr>
                <w:rFonts w:hint="eastAsia"/>
                <w:lang w:val="en-US" w:eastAsia="zh-CN"/>
              </w:rPr>
              <w:t>0</w:t>
            </w:r>
          </w:p>
        </w:tc>
        <w:tc>
          <w:tcPr>
            <w:tcW w:w="771" w:type="dxa"/>
            <w:vAlign w:val="center"/>
          </w:tcPr>
          <w:p w14:paraId="72460495">
            <w:pPr>
              <w:spacing w:line="480" w:lineRule="exact"/>
              <w:jc w:val="center"/>
            </w:pPr>
            <w:r>
              <w:rPr>
                <w:rFonts w:hint="eastAsia"/>
                <w:lang w:val="en-US" w:eastAsia="zh-CN"/>
              </w:rPr>
              <w:t>0</w:t>
            </w:r>
          </w:p>
        </w:tc>
        <w:tc>
          <w:tcPr>
            <w:tcW w:w="770" w:type="dxa"/>
            <w:vAlign w:val="center"/>
          </w:tcPr>
          <w:p w14:paraId="0D674AC5">
            <w:pPr>
              <w:spacing w:line="480" w:lineRule="exact"/>
              <w:jc w:val="center"/>
            </w:pPr>
            <w:r>
              <w:rPr>
                <w:rFonts w:hint="eastAsia"/>
                <w:lang w:val="en-US" w:eastAsia="zh-CN"/>
              </w:rPr>
              <w:t>0</w:t>
            </w:r>
          </w:p>
        </w:tc>
        <w:tc>
          <w:tcPr>
            <w:tcW w:w="771" w:type="dxa"/>
            <w:vAlign w:val="center"/>
          </w:tcPr>
          <w:p w14:paraId="5F41DF13">
            <w:pPr>
              <w:spacing w:line="480" w:lineRule="exact"/>
              <w:jc w:val="center"/>
            </w:pPr>
            <w:r>
              <w:rPr>
                <w:rFonts w:hint="eastAsia"/>
                <w:lang w:val="en-US" w:eastAsia="zh-CN"/>
              </w:rPr>
              <w:t>0</w:t>
            </w:r>
          </w:p>
        </w:tc>
        <w:tc>
          <w:tcPr>
            <w:tcW w:w="771" w:type="dxa"/>
            <w:vAlign w:val="center"/>
          </w:tcPr>
          <w:p w14:paraId="485DDDE3">
            <w:pPr>
              <w:spacing w:line="480" w:lineRule="exact"/>
              <w:jc w:val="center"/>
            </w:pPr>
            <w:r>
              <w:rPr>
                <w:rFonts w:hint="eastAsia"/>
                <w:lang w:val="en-US" w:eastAsia="zh-CN"/>
              </w:rPr>
              <w:t>0</w:t>
            </w:r>
          </w:p>
        </w:tc>
        <w:tc>
          <w:tcPr>
            <w:tcW w:w="802" w:type="dxa"/>
            <w:vAlign w:val="center"/>
          </w:tcPr>
          <w:p w14:paraId="7CA8C355">
            <w:pPr>
              <w:spacing w:line="300" w:lineRule="exact"/>
              <w:jc w:val="center"/>
              <w:rPr>
                <w:rFonts w:ascii="黑体" w:hAnsi="黑体" w:eastAsia="黑体" w:cs="黑体"/>
              </w:rPr>
            </w:pPr>
            <w:r>
              <w:rPr>
                <w:rFonts w:hint="eastAsia"/>
                <w:lang w:val="en-US" w:eastAsia="zh-CN"/>
              </w:rPr>
              <w:t>0</w:t>
            </w:r>
          </w:p>
        </w:tc>
        <w:tc>
          <w:tcPr>
            <w:tcW w:w="802" w:type="dxa"/>
            <w:vAlign w:val="center"/>
          </w:tcPr>
          <w:p w14:paraId="5E22AE3F">
            <w:pPr>
              <w:spacing w:line="300" w:lineRule="exact"/>
              <w:jc w:val="center"/>
              <w:rPr>
                <w:rFonts w:ascii="黑体" w:hAnsi="黑体" w:eastAsia="黑体" w:cs="黑体"/>
              </w:rPr>
            </w:pPr>
            <w:r>
              <w:rPr>
                <w:rFonts w:hint="eastAsia"/>
                <w:lang w:val="en-US" w:eastAsia="zh-CN"/>
              </w:rPr>
              <w:t>0</w:t>
            </w:r>
          </w:p>
        </w:tc>
        <w:tc>
          <w:tcPr>
            <w:tcW w:w="802" w:type="dxa"/>
            <w:vAlign w:val="center"/>
          </w:tcPr>
          <w:p w14:paraId="77F98967">
            <w:pPr>
              <w:spacing w:line="300" w:lineRule="exact"/>
              <w:jc w:val="center"/>
              <w:rPr>
                <w:rFonts w:ascii="黑体" w:hAnsi="黑体" w:eastAsia="黑体" w:cs="黑体"/>
              </w:rPr>
            </w:pPr>
            <w:r>
              <w:rPr>
                <w:rFonts w:hint="eastAsia"/>
                <w:lang w:val="en-US" w:eastAsia="zh-CN"/>
              </w:rPr>
              <w:t>0</w:t>
            </w:r>
          </w:p>
        </w:tc>
        <w:tc>
          <w:tcPr>
            <w:tcW w:w="802" w:type="dxa"/>
            <w:vAlign w:val="center"/>
          </w:tcPr>
          <w:p w14:paraId="4B577D4E">
            <w:pPr>
              <w:spacing w:line="300" w:lineRule="exact"/>
              <w:jc w:val="center"/>
              <w:rPr>
                <w:rFonts w:ascii="黑体" w:hAnsi="黑体" w:eastAsia="黑体" w:cs="黑体"/>
              </w:rPr>
            </w:pPr>
            <w:r>
              <w:rPr>
                <w:rFonts w:hint="eastAsia"/>
                <w:lang w:val="en-US" w:eastAsia="zh-CN"/>
              </w:rPr>
              <w:t>0</w:t>
            </w:r>
          </w:p>
        </w:tc>
        <w:tc>
          <w:tcPr>
            <w:tcW w:w="802" w:type="dxa"/>
            <w:vAlign w:val="center"/>
          </w:tcPr>
          <w:p w14:paraId="5D1B920B">
            <w:pPr>
              <w:spacing w:line="300" w:lineRule="exact"/>
              <w:jc w:val="center"/>
              <w:rPr>
                <w:rFonts w:ascii="黑体" w:hAnsi="黑体" w:eastAsia="黑体" w:cs="黑体"/>
              </w:rPr>
            </w:pPr>
            <w:r>
              <w:rPr>
                <w:rFonts w:hint="eastAsia"/>
                <w:lang w:val="en-US" w:eastAsia="zh-CN"/>
              </w:rPr>
              <w:t>0</w:t>
            </w:r>
          </w:p>
        </w:tc>
        <w:tc>
          <w:tcPr>
            <w:tcW w:w="801" w:type="dxa"/>
            <w:vAlign w:val="center"/>
          </w:tcPr>
          <w:p w14:paraId="2572EEA1">
            <w:pPr>
              <w:spacing w:line="300" w:lineRule="exact"/>
              <w:jc w:val="center"/>
              <w:rPr>
                <w:rFonts w:ascii="黑体" w:hAnsi="黑体" w:eastAsia="黑体" w:cs="黑体"/>
              </w:rPr>
            </w:pPr>
            <w:r>
              <w:rPr>
                <w:rFonts w:hint="eastAsia"/>
                <w:lang w:val="en-US" w:eastAsia="zh-CN"/>
              </w:rPr>
              <w:t>0</w:t>
            </w:r>
          </w:p>
        </w:tc>
        <w:tc>
          <w:tcPr>
            <w:tcW w:w="707" w:type="dxa"/>
            <w:vAlign w:val="center"/>
          </w:tcPr>
          <w:p w14:paraId="525F8C04">
            <w:pPr>
              <w:spacing w:line="300" w:lineRule="exact"/>
              <w:jc w:val="center"/>
              <w:rPr>
                <w:rFonts w:ascii="黑体" w:hAnsi="黑体" w:eastAsia="黑体" w:cs="黑体"/>
              </w:rPr>
            </w:pPr>
            <w:r>
              <w:rPr>
                <w:rFonts w:hint="eastAsia"/>
                <w:lang w:val="en-US" w:eastAsia="zh-CN"/>
              </w:rPr>
              <w:t>0</w:t>
            </w:r>
          </w:p>
        </w:tc>
        <w:tc>
          <w:tcPr>
            <w:tcW w:w="1451" w:type="dxa"/>
            <w:vAlign w:val="center"/>
          </w:tcPr>
          <w:p w14:paraId="6BEF9E62">
            <w:pPr>
              <w:spacing w:line="480" w:lineRule="exact"/>
              <w:jc w:val="center"/>
              <w:rPr>
                <w:rFonts w:ascii="黑体" w:hAnsi="黑体" w:eastAsia="黑体" w:cs="黑体"/>
                <w:sz w:val="28"/>
                <w:szCs w:val="28"/>
              </w:rPr>
            </w:pPr>
            <w:r>
              <w:rPr>
                <w:rFonts w:hint="eastAsia"/>
                <w:lang w:val="en-US" w:eastAsia="zh-CN"/>
              </w:rPr>
              <w:t>0</w:t>
            </w:r>
          </w:p>
        </w:tc>
        <w:tc>
          <w:tcPr>
            <w:tcW w:w="776" w:type="dxa"/>
            <w:vAlign w:val="center"/>
          </w:tcPr>
          <w:p w14:paraId="40278623">
            <w:pPr>
              <w:spacing w:line="480" w:lineRule="exact"/>
              <w:jc w:val="center"/>
              <w:rPr>
                <w:rFonts w:ascii="黑体" w:hAnsi="黑体" w:eastAsia="黑体" w:cs="黑体"/>
                <w:sz w:val="28"/>
                <w:szCs w:val="28"/>
              </w:rPr>
            </w:pPr>
            <w:r>
              <w:rPr>
                <w:rFonts w:hint="eastAsia"/>
                <w:lang w:val="en-US" w:eastAsia="zh-CN"/>
              </w:rPr>
              <w:t>0</w:t>
            </w:r>
          </w:p>
        </w:tc>
      </w:tr>
    </w:tbl>
    <w:p w14:paraId="112FC2E6">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14:paraId="7E2DD8B3">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14:paraId="685A95F5">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14:paraId="3373E8C9">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14:paraId="493BE5A9">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14:paraId="330F7F18">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14:paraId="7174400C">
      <w:pPr>
        <w:spacing w:line="280" w:lineRule="exact"/>
        <w:ind w:firstLine="1050" w:firstLineChars="500"/>
        <w:jc w:val="left"/>
        <w:rPr>
          <w:rFonts w:ascii="仿宋_GB2312" w:hAnsi="仿宋_GB2312" w:eastAsia="仿宋_GB2312" w:cs="仿宋_GB2312"/>
        </w:rPr>
      </w:pPr>
    </w:p>
    <w:p w14:paraId="0AD5FA82">
      <w:pPr>
        <w:spacing w:line="480" w:lineRule="exact"/>
        <w:jc w:val="center"/>
        <w:rPr>
          <w:rFonts w:ascii="文星标宋" w:hAnsi="文星标宋" w:eastAsia="文星标宋" w:cs="文星标宋"/>
          <w:sz w:val="44"/>
          <w:szCs w:val="44"/>
        </w:rPr>
      </w:pPr>
    </w:p>
    <w:p w14:paraId="7CA7C2FB">
      <w:pPr>
        <w:spacing w:line="480" w:lineRule="exact"/>
        <w:jc w:val="center"/>
        <w:rPr>
          <w:rFonts w:ascii="方正小标宋简体" w:hAnsi="文星标宋" w:eastAsia="方正小标宋简体" w:cs="文星标宋"/>
          <w:sz w:val="32"/>
          <w:szCs w:val="32"/>
        </w:rPr>
      </w:pPr>
    </w:p>
    <w:p w14:paraId="38664112">
      <w:pPr>
        <w:spacing w:line="480" w:lineRule="exact"/>
        <w:jc w:val="center"/>
        <w:rPr>
          <w:rFonts w:hint="eastAsia" w:ascii="方正小标宋简体" w:hAnsi="文星标宋" w:eastAsia="方正小标宋简体" w:cs="文星标宋"/>
          <w:sz w:val="32"/>
          <w:szCs w:val="32"/>
        </w:rPr>
      </w:pPr>
    </w:p>
    <w:p w14:paraId="4B364A74">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昌乐县行政审批服务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年度行政征收征用情况统计表</w:t>
      </w:r>
    </w:p>
    <w:p w14:paraId="756FEC2C">
      <w:pPr>
        <w:spacing w:line="480" w:lineRule="exact"/>
        <w:rPr>
          <w:rFonts w:ascii="仿宋_GB2312" w:hAnsi="仿宋_GB2312" w:eastAsia="仿宋_GB2312" w:cs="仿宋_GB2312"/>
          <w:szCs w:val="32"/>
        </w:rPr>
      </w:pPr>
    </w:p>
    <w:tbl>
      <w:tblPr>
        <w:tblStyle w:val="4"/>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14:paraId="1665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14:paraId="71F13A8F">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14:paraId="3F62C85C">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14:paraId="047D3458">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14:paraId="66AB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14:paraId="4084FAD4">
            <w:pPr>
              <w:spacing w:line="480" w:lineRule="exact"/>
              <w:jc w:val="center"/>
            </w:pPr>
          </w:p>
        </w:tc>
        <w:tc>
          <w:tcPr>
            <w:tcW w:w="1980" w:type="dxa"/>
            <w:vAlign w:val="center"/>
          </w:tcPr>
          <w:p w14:paraId="607325FF">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14:paraId="5EFC77AF">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14:paraId="02277AB4">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14:paraId="4B3CB93E">
            <w:pPr>
              <w:spacing w:line="480" w:lineRule="exact"/>
              <w:jc w:val="center"/>
              <w:rPr>
                <w:rFonts w:ascii="黑体" w:hAnsi="黑体" w:eastAsia="黑体" w:cs="黑体"/>
                <w:sz w:val="28"/>
                <w:szCs w:val="28"/>
              </w:rPr>
            </w:pPr>
          </w:p>
        </w:tc>
      </w:tr>
      <w:tr w14:paraId="52D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14:paraId="5C0F6221">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昌乐县行政审批服务</w:t>
            </w:r>
            <w:r>
              <w:rPr>
                <w:rFonts w:hint="eastAsia" w:ascii="仿宋_GB2312" w:hAnsi="仿宋_GB2312" w:eastAsia="仿宋_GB2312" w:cs="仿宋_GB2312"/>
                <w:sz w:val="28"/>
                <w:szCs w:val="28"/>
              </w:rPr>
              <w:t>局</w:t>
            </w:r>
          </w:p>
        </w:tc>
        <w:tc>
          <w:tcPr>
            <w:tcW w:w="1980" w:type="dxa"/>
            <w:vAlign w:val="center"/>
          </w:tcPr>
          <w:p w14:paraId="2B4727A6">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213</w:t>
            </w:r>
          </w:p>
        </w:tc>
        <w:tc>
          <w:tcPr>
            <w:tcW w:w="2488" w:type="dxa"/>
            <w:vAlign w:val="center"/>
          </w:tcPr>
          <w:p w14:paraId="4E966AC3">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430.628515</w:t>
            </w:r>
          </w:p>
        </w:tc>
        <w:tc>
          <w:tcPr>
            <w:tcW w:w="3453" w:type="dxa"/>
            <w:vAlign w:val="center"/>
          </w:tcPr>
          <w:p w14:paraId="33C34218">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602" w:type="dxa"/>
            <w:vAlign w:val="center"/>
          </w:tcPr>
          <w:p w14:paraId="6FC0339F">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14:paraId="6C38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14:paraId="2B6320C2">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shd w:val="clear" w:color="auto" w:fill="auto"/>
            <w:vAlign w:val="center"/>
          </w:tcPr>
          <w:p w14:paraId="4D96FBD7">
            <w:pPr>
              <w:spacing w:line="32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213</w:t>
            </w:r>
          </w:p>
        </w:tc>
        <w:tc>
          <w:tcPr>
            <w:tcW w:w="2488" w:type="dxa"/>
            <w:shd w:val="clear" w:color="auto" w:fill="auto"/>
            <w:vAlign w:val="center"/>
          </w:tcPr>
          <w:p w14:paraId="72B672DF">
            <w:pPr>
              <w:spacing w:line="32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430.628515</w:t>
            </w:r>
          </w:p>
        </w:tc>
        <w:tc>
          <w:tcPr>
            <w:tcW w:w="3453" w:type="dxa"/>
            <w:vAlign w:val="center"/>
          </w:tcPr>
          <w:p w14:paraId="523949EF">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602" w:type="dxa"/>
            <w:vAlign w:val="center"/>
          </w:tcPr>
          <w:p w14:paraId="43087EAE">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585536BC">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14:paraId="619B8EDF">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14:paraId="51D72ECF">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14:paraId="4598147E">
      <w:pPr>
        <w:spacing w:line="480" w:lineRule="exact"/>
        <w:rPr>
          <w:rFonts w:ascii="仿宋_GB2312" w:hAnsi="仿宋_GB2312" w:eastAsia="仿宋_GB2312" w:cs="仿宋_GB2312"/>
          <w:sz w:val="24"/>
        </w:rPr>
      </w:pPr>
    </w:p>
    <w:p w14:paraId="3E24CA1F">
      <w:pPr>
        <w:spacing w:line="480" w:lineRule="exact"/>
        <w:rPr>
          <w:rFonts w:ascii="仿宋_GB2312" w:hAnsi="仿宋_GB2312" w:eastAsia="仿宋_GB2312" w:cs="仿宋_GB2312"/>
          <w:sz w:val="24"/>
        </w:rPr>
      </w:pPr>
    </w:p>
    <w:p w14:paraId="2583FC2C">
      <w:pPr>
        <w:spacing w:line="480" w:lineRule="exact"/>
        <w:rPr>
          <w:rFonts w:ascii="仿宋_GB2312" w:hAnsi="仿宋_GB2312" w:eastAsia="仿宋_GB2312" w:cs="仿宋_GB2312"/>
          <w:sz w:val="24"/>
        </w:rPr>
      </w:pPr>
    </w:p>
    <w:p w14:paraId="038493DF">
      <w:pPr>
        <w:spacing w:line="480" w:lineRule="exact"/>
        <w:rPr>
          <w:rFonts w:ascii="仿宋_GB2312" w:hAnsi="仿宋_GB2312" w:eastAsia="仿宋_GB2312" w:cs="仿宋_GB2312"/>
          <w:sz w:val="24"/>
        </w:rPr>
      </w:pPr>
    </w:p>
    <w:p w14:paraId="3E1248D8">
      <w:pPr>
        <w:spacing w:line="480" w:lineRule="exact"/>
        <w:jc w:val="center"/>
        <w:rPr>
          <w:rFonts w:ascii="文星标宋" w:hAnsi="文星标宋" w:eastAsia="文星标宋" w:cs="文星标宋"/>
          <w:sz w:val="44"/>
          <w:szCs w:val="44"/>
        </w:rPr>
      </w:pPr>
    </w:p>
    <w:p w14:paraId="68318CF1">
      <w:pPr>
        <w:spacing w:line="480" w:lineRule="exact"/>
        <w:jc w:val="center"/>
        <w:rPr>
          <w:rFonts w:ascii="方正小标宋简体" w:hAnsi="文星标宋" w:eastAsia="方正小标宋简体" w:cs="文星标宋"/>
          <w:sz w:val="32"/>
          <w:szCs w:val="32"/>
        </w:rPr>
      </w:pPr>
    </w:p>
    <w:p w14:paraId="7E3C439B">
      <w:pPr>
        <w:spacing w:line="480" w:lineRule="exact"/>
        <w:jc w:val="center"/>
        <w:rPr>
          <w:rFonts w:hint="eastAsia" w:ascii="方正小标宋简体" w:hAnsi="文星标宋" w:eastAsia="方正小标宋简体" w:cs="文星标宋"/>
          <w:sz w:val="32"/>
          <w:szCs w:val="32"/>
        </w:rPr>
      </w:pPr>
    </w:p>
    <w:p w14:paraId="65AE7095">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昌乐县行政审批服务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年度行政检查情况统计表</w:t>
      </w:r>
    </w:p>
    <w:p w14:paraId="3C32CB6D">
      <w:pPr>
        <w:spacing w:line="480" w:lineRule="exact"/>
        <w:rPr>
          <w:rFonts w:ascii="仿宋_GB2312" w:hAnsi="仿宋_GB2312" w:eastAsia="仿宋_GB2312" w:cs="仿宋_GB2312"/>
          <w:sz w:val="24"/>
        </w:rPr>
      </w:pPr>
    </w:p>
    <w:tbl>
      <w:tblPr>
        <w:tblStyle w:val="4"/>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14:paraId="3C00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14:paraId="707F2B34">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14:paraId="2A07614D">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14:paraId="3B20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14:paraId="2C96609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昌乐县行政审批服务</w:t>
            </w:r>
            <w:r>
              <w:rPr>
                <w:rFonts w:hint="eastAsia" w:ascii="仿宋_GB2312" w:hAnsi="仿宋_GB2312" w:eastAsia="仿宋_GB2312" w:cs="仿宋_GB2312"/>
                <w:sz w:val="28"/>
                <w:szCs w:val="28"/>
              </w:rPr>
              <w:t>局</w:t>
            </w:r>
          </w:p>
        </w:tc>
        <w:tc>
          <w:tcPr>
            <w:tcW w:w="6199" w:type="dxa"/>
            <w:vAlign w:val="center"/>
          </w:tcPr>
          <w:p w14:paraId="7A8E7FDB">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14:paraId="00E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14:paraId="7A67DA14">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vAlign w:val="center"/>
          </w:tcPr>
          <w:p w14:paraId="2E3C1B5C">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14:paraId="6A611B01">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14:paraId="27F36FBD">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14:paraId="6388A22C">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14:paraId="5235C4B4">
      <w:pPr>
        <w:spacing w:line="660" w:lineRule="exact"/>
        <w:rPr>
          <w:rFonts w:ascii="方正小标宋简体" w:hAnsi="仿宋" w:eastAsia="方正小标宋简体" w:cs="仿宋_GB2312"/>
          <w:bCs/>
          <w:sz w:val="44"/>
          <w:szCs w:val="44"/>
        </w:rPr>
      </w:pPr>
    </w:p>
    <w:p w14:paraId="06A72EEC"/>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7ED2">
    <w:pPr>
      <w:pStyle w:val="2"/>
      <w:jc w:val="center"/>
    </w:pPr>
    <w:r>
      <w:fldChar w:fldCharType="begin"/>
    </w:r>
    <w:r>
      <w:instrText xml:space="preserve">PAGE   \* MERGEFORMAT</w:instrText>
    </w:r>
    <w:r>
      <w:fldChar w:fldCharType="separate"/>
    </w:r>
    <w:r>
      <w:rPr>
        <w:lang w:val="zh-CN"/>
      </w:rPr>
      <w:t>3</w:t>
    </w:r>
    <w:r>
      <w:fldChar w:fldCharType="end"/>
    </w:r>
  </w:p>
  <w:p w14:paraId="3081F9F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814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YzNkN2ZiZjAyMmVhMDdiYzEzNTE0M2U0YTdmMDQifQ=="/>
    <w:docVar w:name="KSO_WPS_MARK_KEY" w:val="e1e2c57a-259c-4722-a4a7-e183d28dfbb6"/>
  </w:docVars>
  <w:rsids>
    <w:rsidRoot w:val="00CC55A7"/>
    <w:rsid w:val="003A0C3B"/>
    <w:rsid w:val="007B3A14"/>
    <w:rsid w:val="00CC55A7"/>
    <w:rsid w:val="0D556D5B"/>
    <w:rsid w:val="1FE96600"/>
    <w:rsid w:val="21EC5688"/>
    <w:rsid w:val="27B16FB8"/>
    <w:rsid w:val="28A85D0A"/>
    <w:rsid w:val="29CC6690"/>
    <w:rsid w:val="3A167450"/>
    <w:rsid w:val="45E11858"/>
    <w:rsid w:val="620F372C"/>
    <w:rsid w:val="64A925DF"/>
    <w:rsid w:val="64B26D6B"/>
    <w:rsid w:val="650B0CF1"/>
    <w:rsid w:val="6B12749C"/>
    <w:rsid w:val="78A91104"/>
    <w:rsid w:val="7C2B5525"/>
    <w:rsid w:val="7DA3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cs="Times New Roman"/>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1753</Words>
  <Characters>1824</Characters>
  <Lines>14</Lines>
  <Paragraphs>4</Paragraphs>
  <TotalTime>2</TotalTime>
  <ScaleCrop>false</ScaleCrop>
  <LinksUpToDate>false</LinksUpToDate>
  <CharactersWithSpaces>1866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开心妈妈</cp:lastModifiedBy>
  <cp:lastPrinted>2021-01-11T05:56:00Z</cp:lastPrinted>
  <dcterms:modified xsi:type="dcterms:W3CDTF">2025-01-17T00:59:09Z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E4E3D5A6C93A4322901731DEBABFDA56_12</vt:lpwstr>
  </property>
  <property fmtid="{D5CDD505-2E9C-101B-9397-08002B2CF9AE}" pid="4" name="KSOTemplateDocerSaveRecord">
    <vt:lpwstr>eyJoZGlkIjoiZmE3YzNkN2ZiZjAyMmVhMDdiYzEzNTE0M2U0YTdmMDQiLCJ1c2VySWQiOiIyOTA2OTU5NTEifQ==</vt:lpwstr>
  </property>
</Properties>
</file>